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A3FD" w14:textId="77777777" w:rsidR="006A6558" w:rsidRPr="005A577C" w:rsidRDefault="006A6558" w:rsidP="006A6558">
      <w:pPr>
        <w:pStyle w:val="Tabletitle"/>
      </w:pPr>
      <w:r w:rsidRPr="004B235D">
        <w:t xml:space="preserve">Supplementary Material </w:t>
      </w:r>
      <w:r w:rsidRPr="005A577C">
        <w:t>2. Educational achievement weight according to YLP-BREF</w:t>
      </w:r>
    </w:p>
    <w:p w14:paraId="10612D1E" w14:textId="145DACB4" w:rsidR="004E5CE7" w:rsidRDefault="004E5CE7" w:rsidP="004E5CE7">
      <w:pPr>
        <w:rPr>
          <w:rFonts w:hint="eastAsia"/>
        </w:rPr>
      </w:pPr>
    </w:p>
    <w:tbl>
      <w:tblPr>
        <w:tblStyle w:val="a3"/>
        <w:tblpPr w:leftFromText="142" w:rightFromText="142" w:horzAnchor="margin" w:tblpY="585"/>
        <w:tblW w:w="6289" w:type="dxa"/>
        <w:tblLook w:val="04A0" w:firstRow="1" w:lastRow="0" w:firstColumn="1" w:lastColumn="0" w:noHBand="0" w:noVBand="1"/>
      </w:tblPr>
      <w:tblGrid>
        <w:gridCol w:w="1336"/>
        <w:gridCol w:w="1673"/>
        <w:gridCol w:w="1596"/>
        <w:gridCol w:w="1684"/>
      </w:tblGrid>
      <w:tr w:rsidR="004E5CE7" w:rsidRPr="00C17DF0" w14:paraId="71FCB43D" w14:textId="77777777" w:rsidTr="004B235D">
        <w:trPr>
          <w:trHeight w:val="929"/>
        </w:trPr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0C8693" w14:textId="77777777" w:rsidR="004E5CE7" w:rsidRPr="00C17DF0" w:rsidRDefault="004E5CE7" w:rsidP="00573A47">
            <w:pPr>
              <w:pStyle w:val="Tabletitle"/>
              <w:jc w:val="center"/>
              <w:rPr>
                <w:lang w:val="en-US"/>
              </w:rPr>
            </w:pPr>
            <w:bookmarkStart w:id="0" w:name="_Hlk108183643"/>
            <w:r>
              <w:rPr>
                <w:lang w:val="en-US"/>
              </w:rPr>
              <w:t>Age</w:t>
            </w:r>
          </w:p>
        </w:tc>
        <w:tc>
          <w:tcPr>
            <w:tcW w:w="1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93BBD3" w14:textId="77777777" w:rsidR="004E5CE7" w:rsidRPr="00C17DF0" w:rsidRDefault="004E5CE7" w:rsidP="00573A47">
            <w:pPr>
              <w:pStyle w:val="Tabletitle"/>
              <w:rPr>
                <w:lang w:val="en-US"/>
              </w:rPr>
            </w:pPr>
            <w:r w:rsidRPr="00C17DF0">
              <w:rPr>
                <w:lang w:val="en-US"/>
              </w:rPr>
              <w:t>Middle school</w:t>
            </w:r>
            <w:r>
              <w:rPr>
                <w:lang w:val="en-US"/>
              </w:rPr>
              <w:t xml:space="preserve"> or less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996267" w14:textId="77777777" w:rsidR="004E5CE7" w:rsidRPr="00C17DF0" w:rsidRDefault="004E5CE7" w:rsidP="00573A47">
            <w:pPr>
              <w:pStyle w:val="Tabletitle"/>
              <w:rPr>
                <w:lang w:val="en-US"/>
              </w:rPr>
            </w:pPr>
            <w:r w:rsidRPr="00C17DF0">
              <w:rPr>
                <w:lang w:val="en-US"/>
              </w:rPr>
              <w:t>High school</w:t>
            </w: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60A73E" w14:textId="77777777" w:rsidR="004E5CE7" w:rsidRPr="00C17DF0" w:rsidRDefault="004E5CE7" w:rsidP="00573A47">
            <w:pPr>
              <w:pStyle w:val="Tabletitle"/>
              <w:rPr>
                <w:lang w:val="en-US"/>
              </w:rPr>
            </w:pPr>
            <w:r w:rsidRPr="00C17DF0">
              <w:rPr>
                <w:lang w:val="en-US"/>
              </w:rPr>
              <w:t>College degree</w:t>
            </w:r>
          </w:p>
        </w:tc>
      </w:tr>
      <w:tr w:rsidR="004E5CE7" w:rsidRPr="00C17DF0" w14:paraId="7562E936" w14:textId="77777777" w:rsidTr="004B235D">
        <w:trPr>
          <w:trHeight w:val="419"/>
        </w:trPr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069B6EC7" w14:textId="77777777" w:rsidR="004E5CE7" w:rsidRPr="00C17DF0" w:rsidRDefault="004E5CE7" w:rsidP="00573A47">
            <w:pPr>
              <w:pStyle w:val="Tabletitle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vAlign w:val="center"/>
          </w:tcPr>
          <w:p w14:paraId="13F585AA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center"/>
          </w:tcPr>
          <w:p w14:paraId="4D15752B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4B3CC51E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.9286</w:t>
            </w:r>
          </w:p>
        </w:tc>
      </w:tr>
      <w:tr w:rsidR="004E5CE7" w:rsidRPr="00C17DF0" w14:paraId="7FD20AB9" w14:textId="77777777" w:rsidTr="004B235D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9AA3C" w14:textId="77777777" w:rsidR="004E5CE7" w:rsidRPr="00C17DF0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4B61D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B22D1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932D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.9565</w:t>
            </w:r>
          </w:p>
        </w:tc>
      </w:tr>
      <w:tr w:rsidR="004E5CE7" w:rsidRPr="00C17DF0" w14:paraId="1A50B41D" w14:textId="77777777" w:rsidTr="004B235D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5232" w14:textId="77777777" w:rsidR="004E5CE7" w:rsidRPr="00C17DF0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80CB9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F6C3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.7857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83B5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.8718</w:t>
            </w:r>
          </w:p>
        </w:tc>
      </w:tr>
      <w:tr w:rsidR="004E5CE7" w:rsidRPr="00C17DF0" w14:paraId="576A363F" w14:textId="77777777" w:rsidTr="004B235D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6BAB" w14:textId="77777777" w:rsidR="004E5CE7" w:rsidRPr="00C17DF0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3C44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1B893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.875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97E6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.9211</w:t>
            </w:r>
          </w:p>
        </w:tc>
      </w:tr>
      <w:tr w:rsidR="004E5CE7" w:rsidRPr="00C17DF0" w14:paraId="4F5FDBC2" w14:textId="77777777" w:rsidTr="004B235D">
        <w:trPr>
          <w:trHeight w:val="40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FEF79" w14:textId="77777777" w:rsidR="004E5CE7" w:rsidRPr="00C17DF0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2AD9B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D312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.6923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0497C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.9118</w:t>
            </w:r>
          </w:p>
        </w:tc>
      </w:tr>
      <w:tr w:rsidR="004E5CE7" w:rsidRPr="00C17DF0" w14:paraId="26F54A49" w14:textId="77777777" w:rsidTr="004B235D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86C8" w14:textId="77777777" w:rsidR="004E5CE7" w:rsidRPr="00C17DF0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7050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75BE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BDB34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.8085</w:t>
            </w:r>
          </w:p>
        </w:tc>
      </w:tr>
      <w:tr w:rsidR="004E5CE7" w:rsidRPr="00C17DF0" w14:paraId="44B0D7F7" w14:textId="77777777" w:rsidTr="004B235D">
        <w:trPr>
          <w:trHeight w:val="33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97AE" w14:textId="77777777" w:rsidR="004E5CE7" w:rsidRPr="00C17DF0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ABAC9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A348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1016F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.7805</w:t>
            </w:r>
          </w:p>
        </w:tc>
      </w:tr>
      <w:tr w:rsidR="004E5CE7" w:rsidRPr="00C17DF0" w14:paraId="12B7AA63" w14:textId="77777777" w:rsidTr="004B235D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F400" w14:textId="77777777" w:rsidR="004E5CE7" w:rsidRPr="00C17DF0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7299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3462E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.8125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0A16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.625</w:t>
            </w:r>
          </w:p>
        </w:tc>
      </w:tr>
      <w:tr w:rsidR="004E5CE7" w:rsidRPr="00C17DF0" w14:paraId="6B09AAF6" w14:textId="77777777" w:rsidTr="004B235D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5AE1" w14:textId="77777777" w:rsidR="004E5CE7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2515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6B12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.9091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A8695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.7895</w:t>
            </w:r>
          </w:p>
        </w:tc>
      </w:tr>
      <w:tr w:rsidR="004E5CE7" w:rsidRPr="00C17DF0" w14:paraId="269E36AE" w14:textId="77777777" w:rsidTr="004B235D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9F58" w14:textId="77777777" w:rsidR="004E5CE7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D619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B62E9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.625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E58B7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.7778</w:t>
            </w:r>
          </w:p>
        </w:tc>
      </w:tr>
      <w:tr w:rsidR="004E5CE7" w:rsidRPr="00C17DF0" w14:paraId="289D3677" w14:textId="77777777" w:rsidTr="004B235D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46EA8" w14:textId="77777777" w:rsidR="004E5CE7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5D469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28E86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.7143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5E01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</w:t>
            </w:r>
          </w:p>
        </w:tc>
      </w:tr>
      <w:tr w:rsidR="004E5CE7" w:rsidRPr="00C17DF0" w14:paraId="68ED39D7" w14:textId="77777777" w:rsidTr="004B235D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2E80" w14:textId="77777777" w:rsidR="004E5CE7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B1FA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969E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FA39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.5</w:t>
            </w:r>
          </w:p>
        </w:tc>
      </w:tr>
      <w:tr w:rsidR="004E5CE7" w:rsidRPr="00C17DF0" w14:paraId="34082E64" w14:textId="77777777" w:rsidTr="004B235D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E4D7" w14:textId="77777777" w:rsidR="004E5CE7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EFFC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E7555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0F1B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.4286</w:t>
            </w:r>
          </w:p>
        </w:tc>
      </w:tr>
      <w:tr w:rsidR="004E5CE7" w:rsidRPr="00C17DF0" w14:paraId="0FB88788" w14:textId="77777777" w:rsidTr="004B235D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72EB" w14:textId="77777777" w:rsidR="004E5CE7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6AE0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F47B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FC1B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</w:t>
            </w:r>
          </w:p>
        </w:tc>
      </w:tr>
      <w:tr w:rsidR="004E5CE7" w:rsidRPr="00C17DF0" w14:paraId="580B6470" w14:textId="77777777" w:rsidTr="004B235D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41937" w14:textId="77777777" w:rsidR="004E5CE7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1E49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9F0C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88F8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.75</w:t>
            </w:r>
          </w:p>
        </w:tc>
      </w:tr>
      <w:tr w:rsidR="004E5CE7" w:rsidRPr="00C17DF0" w14:paraId="06B242A0" w14:textId="77777777" w:rsidTr="004B235D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90E6E" w14:textId="77777777" w:rsidR="004E5CE7" w:rsidRDefault="004E5CE7" w:rsidP="00573A47">
            <w:pPr>
              <w:pStyle w:val="Tabletitle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7</w:t>
            </w:r>
            <w:r>
              <w:rPr>
                <w:lang w:val="en-US" w:eastAsia="ko-KR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B6177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6BAFD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074EB" w14:textId="77777777" w:rsidR="004E5CE7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.5</w:t>
            </w:r>
          </w:p>
        </w:tc>
      </w:tr>
      <w:bookmarkEnd w:id="0"/>
    </w:tbl>
    <w:p w14:paraId="058F3CB4" w14:textId="77777777" w:rsidR="004E5CE7" w:rsidRPr="002C5073" w:rsidRDefault="004E5CE7" w:rsidP="004E5CE7">
      <w:pPr>
        <w:rPr>
          <w:rFonts w:eastAsia="Yu Mincho"/>
        </w:rPr>
      </w:pPr>
    </w:p>
    <w:p w14:paraId="593E9FBE" w14:textId="6909FEB0" w:rsidR="00555DF7" w:rsidRPr="004E5CE7" w:rsidRDefault="00555DF7" w:rsidP="006A6558">
      <w:pPr>
        <w:widowControl/>
        <w:wordWrap/>
        <w:autoSpaceDE/>
        <w:autoSpaceDN/>
        <w:rPr>
          <w:rFonts w:hint="eastAsia"/>
        </w:rPr>
      </w:pPr>
    </w:p>
    <w:sectPr w:rsidR="00555DF7" w:rsidRPr="004E5C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jKysDAzMjawMDJT0lEKTi0uzszPAykwrAUAtfvQ0ywAAAA="/>
  </w:docVars>
  <w:rsids>
    <w:rsidRoot w:val="00B97BEC"/>
    <w:rsid w:val="00405C5D"/>
    <w:rsid w:val="004B235D"/>
    <w:rsid w:val="004E5CE7"/>
    <w:rsid w:val="00555DF7"/>
    <w:rsid w:val="005D237D"/>
    <w:rsid w:val="006A6558"/>
    <w:rsid w:val="00B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C2BC"/>
  <w15:chartTrackingRefBased/>
  <w15:docId w15:val="{B5A9785B-82A0-41C9-A1FE-4657A7E3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 title"/>
    <w:basedOn w:val="a"/>
    <w:next w:val="a"/>
    <w:qFormat/>
    <w:rsid w:val="00B97BEC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table" w:styleId="a3">
    <w:name w:val="Table Grid"/>
    <w:basedOn w:val="a1"/>
    <w:uiPriority w:val="39"/>
    <w:rsid w:val="00B97BEC"/>
    <w:pPr>
      <w:spacing w:after="0" w:line="240" w:lineRule="auto"/>
      <w:ind w:firstLine="720"/>
      <w:jc w:val="left"/>
    </w:pPr>
    <w:rPr>
      <w:color w:val="000000" w:themeColor="text1"/>
      <w:kern w:val="0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E5CE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Nam</dc:creator>
  <cp:keywords/>
  <dc:description/>
  <cp:lastModifiedBy>이제인</cp:lastModifiedBy>
  <cp:revision>2</cp:revision>
  <dcterms:created xsi:type="dcterms:W3CDTF">2023-05-23T07:55:00Z</dcterms:created>
  <dcterms:modified xsi:type="dcterms:W3CDTF">2023-05-23T07:55:00Z</dcterms:modified>
</cp:coreProperties>
</file>